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B583" w14:textId="77777777" w:rsidR="00FC39C4" w:rsidRPr="00124D01" w:rsidRDefault="00FC39C4" w:rsidP="005E4C34">
      <w:pPr>
        <w:spacing w:after="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Öğrenci No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:</w:t>
      </w:r>
    </w:p>
    <w:p w14:paraId="0D72B584" w14:textId="77777777" w:rsidR="00FC39C4" w:rsidRPr="00124D01" w:rsidRDefault="00FC39C4" w:rsidP="005E4C34">
      <w:pPr>
        <w:spacing w:after="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İsim Soyisim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ab/>
        <w:t xml:space="preserve">:                  </w:t>
      </w:r>
    </w:p>
    <w:p w14:paraId="0D72B585" w14:textId="77777777" w:rsidR="00760E5B" w:rsidRPr="00124D01" w:rsidRDefault="00760E5B" w:rsidP="00760E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Sınav Süresi:</w:t>
      </w:r>
      <w:r w:rsidR="00561339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11</w:t>
      </w:r>
      <w:r w:rsidR="00502440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dakikadır.</w:t>
      </w:r>
    </w:p>
    <w:p w14:paraId="0D72B586" w14:textId="21851996" w:rsidR="00FA4023" w:rsidRDefault="00FA4023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1: (</w:t>
      </w:r>
      <w:r w:rsidR="001274E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7</w:t>
      </w:r>
      <w:r w:rsidR="00B6283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14:paraId="45AB5543" w14:textId="77777777" w:rsidR="00E14C7D" w:rsidRDefault="001274ED" w:rsidP="00E14C7D">
      <w:pPr>
        <w:keepNext/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6093BEAC" wp14:editId="019B52A0">
            <wp:extent cx="4284687" cy="25200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ütünlem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68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E874" w14:textId="7C17B149" w:rsidR="00E14C7D" w:rsidRDefault="00E14C7D" w:rsidP="00E14C7D">
      <w:pPr>
        <w:pStyle w:val="Caption"/>
        <w:jc w:val="center"/>
      </w:pPr>
      <w:r>
        <w:t xml:space="preserve">Şekil </w:t>
      </w:r>
      <w:fldSimple w:instr=" SEQ Şekil \* ARABIC ">
        <w:r>
          <w:rPr>
            <w:noProof/>
          </w:rPr>
          <w:t>1</w:t>
        </w:r>
      </w:fldSimple>
    </w:p>
    <w:p w14:paraId="1D470F80" w14:textId="34C5F8BF" w:rsidR="001274ED" w:rsidRDefault="001274ED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74ED">
        <w:rPr>
          <w:rFonts w:ascii="Times New Roman" w:hAnsi="Times New Roman" w:cs="Times New Roman"/>
          <w:noProof/>
          <w:sz w:val="24"/>
          <w:szCs w:val="24"/>
          <w:lang w:val="tr-TR"/>
        </w:rPr>
        <w:t>Şekil</w:t>
      </w:r>
      <w:r w:rsidR="00E14C7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1’</w:t>
      </w:r>
      <w:r w:rsidRPr="001274ED">
        <w:rPr>
          <w:rFonts w:ascii="Times New Roman" w:hAnsi="Times New Roman" w:cs="Times New Roman"/>
          <w:noProof/>
          <w:sz w:val="24"/>
          <w:szCs w:val="24"/>
          <w:lang w:val="tr-TR"/>
        </w:rPr>
        <w:t>de görülen dört çubu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 mekanizmasının uzuv boyutları, sabit açılar ve gerekli parametreler </w:t>
      </w:r>
      <w:r w:rsidRPr="001274ED">
        <w:rPr>
          <w:rFonts w:ascii="Times New Roman" w:hAnsi="Times New Roman" w:cs="Times New Roman"/>
          <w:noProof/>
          <w:sz w:val="24"/>
          <w:szCs w:val="24"/>
          <w:lang w:val="tr-TR"/>
        </w:rPr>
        <w:t>aşağıdaki tabloda verilmektedir.</w:t>
      </w:r>
    </w:p>
    <w:p w14:paraId="5F1FDDFB" w14:textId="0D6C82AB" w:rsidR="00815607" w:rsidRPr="001274ED" w:rsidRDefault="00815607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0A60E77" wp14:editId="50955F0E">
            <wp:extent cx="5888990" cy="1718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B1B3F" w14:textId="57521912" w:rsidR="003A4B69" w:rsidRPr="009E7609" w:rsidRDefault="00847306" w:rsidP="009E76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(20 puan)</w:t>
      </w:r>
      <w:r w:rsidR="009E7609">
        <w:rPr>
          <w:rFonts w:ascii="Times New Roman" w:hAnsi="Times New Roman" w:cs="Times New Roman"/>
          <w:noProof/>
          <w:sz w:val="24"/>
          <w:szCs w:val="24"/>
          <w:lang w:val="tr-TR"/>
        </w:rPr>
        <w:t>B</w:t>
      </w:r>
      <w:r w:rsidR="00E7158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>ağımsız değişkenin hızı</w:t>
      </w:r>
      <w:r w:rsidR="009E760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iCs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9E760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olduğuna göre diğer uzuvların hızlarının aşağıdaki gibi </w:t>
      </w:r>
      <w:r w:rsidR="00E7158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>ifade edilebileceğini gö</w:t>
      </w:r>
      <w:r w:rsidR="009E7609">
        <w:rPr>
          <w:rFonts w:ascii="Times New Roman" w:hAnsi="Times New Roman" w:cs="Times New Roman"/>
          <w:noProof/>
          <w:sz w:val="24"/>
          <w:szCs w:val="24"/>
          <w:lang w:val="tr-TR"/>
        </w:rPr>
        <w:t>steriniz</w:t>
      </w:r>
      <w:r w:rsidR="00E7158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2B11068C" w14:textId="5E1443E6" w:rsidR="001274ED" w:rsidRPr="001274ED" w:rsidRDefault="003F2136" w:rsidP="001274ED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      (1)</m:t>
          </m:r>
        </m:oMath>
      </m:oMathPara>
    </w:p>
    <w:p w14:paraId="4734E759" w14:textId="717F2BC9" w:rsidR="001274ED" w:rsidRPr="009A1833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      (2)</m:t>
          </m:r>
        </m:oMath>
      </m:oMathPara>
    </w:p>
    <w:p w14:paraId="36BFB71B" w14:textId="09C29E73" w:rsidR="009A1833" w:rsidRPr="009A1833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A+AB=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B</m:t>
          </m:r>
        </m:oMath>
      </m:oMathPara>
    </w:p>
    <w:p w14:paraId="0A45606C" w14:textId="7516C782" w:rsidR="009A1833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</m:oMath>
      </m:oMathPara>
    </w:p>
    <w:p w14:paraId="7C408B07" w14:textId="690F575F" w:rsidR="009A1833" w:rsidRPr="009A1833" w:rsidRDefault="009A1833" w:rsidP="009A1833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</m:oMath>
      </m:oMathPara>
    </w:p>
    <w:p w14:paraId="4259103A" w14:textId="58CDD9E7" w:rsidR="009A1833" w:rsidRPr="009A1833" w:rsidRDefault="003F2136" w:rsidP="009A1833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e>
          </m:func>
        </m:oMath>
      </m:oMathPara>
    </w:p>
    <w:p w14:paraId="0C97C788" w14:textId="07472D3B" w:rsidR="009A1833" w:rsidRPr="009A1833" w:rsidRDefault="003F2136" w:rsidP="009A1833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e>
          </m:func>
        </m:oMath>
      </m:oMathPara>
    </w:p>
    <w:p w14:paraId="05F0C7B5" w14:textId="56FB18CC" w:rsidR="009A1833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</m:oMath>
      </m:oMathPara>
    </w:p>
    <w:p w14:paraId="79F3260B" w14:textId="4B9D5D67" w:rsidR="001A383B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13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13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</m:oMath>
      </m:oMathPara>
    </w:p>
    <w:p w14:paraId="4F7C75EA" w14:textId="0FD1E69D" w:rsidR="001A383B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</m:oMath>
      </m:oMathPara>
    </w:p>
    <w:p w14:paraId="10041BAC" w14:textId="1F136755" w:rsidR="001A383B" w:rsidRPr="009A0B4C" w:rsidRDefault="003F2136" w:rsidP="001274ED">
      <w:pPr>
        <w:rPr>
          <w:rFonts w:ascii="Times New Roman" w:eastAsiaTheme="minorEastAsia" w:hAnsi="Times New Roman" w:cs="Times New Roman"/>
          <w:iCs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466FE7DE" w14:textId="1B2FC65E" w:rsidR="009A0B4C" w:rsidRPr="009A1833" w:rsidRDefault="003F2136" w:rsidP="001274E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2999D854" w14:textId="2472C1CE" w:rsidR="003A4B69" w:rsidRPr="009E7609" w:rsidRDefault="00847306" w:rsidP="001A383B">
      <w:pPr>
        <w:pStyle w:val="ListParagraph"/>
        <w:numPr>
          <w:ilvl w:val="0"/>
          <w:numId w:val="27"/>
        </w:numPr>
        <w:tabs>
          <w:tab w:val="num" w:pos="720"/>
        </w:tabs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(30 puan)</w:t>
      </w:r>
      <w:r w:rsidR="0081560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9E760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>E</w:t>
      </w:r>
      <w:r w:rsidR="00E7158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>şdeğer atalet momentini</w:t>
      </w:r>
      <w:r w:rsidR="009E760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n </w:t>
      </w:r>
      <w:r w:rsidR="00E7158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>genel formül</w:t>
      </w:r>
      <w:r w:rsidR="009E7609">
        <w:rPr>
          <w:rFonts w:ascii="Times New Roman" w:hAnsi="Times New Roman" w:cs="Times New Roman"/>
          <w:noProof/>
          <w:sz w:val="24"/>
          <w:szCs w:val="24"/>
          <w:lang w:val="tr-TR"/>
        </w:rPr>
        <w:t>ü aşağıdaki gibi olduğunu</w:t>
      </w:r>
      <w:r w:rsidR="00E7158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göre;</w:t>
      </w:r>
    </w:p>
    <w:p w14:paraId="0E0CC717" w14:textId="2E815AB6" w:rsidR="001274ED" w:rsidRPr="001274ED" w:rsidRDefault="003F2136" w:rsidP="001274ED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u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j</m:t>
                          </m:r>
                        </m:sub>
                      </m:sSub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p>
                  </m:sSubSup>
                </m:e>
              </m:d>
            </m:e>
          </m:nary>
        </m:oMath>
      </m:oMathPara>
    </w:p>
    <w:p w14:paraId="1B3E7627" w14:textId="0DF566F6" w:rsidR="003A4B69" w:rsidRDefault="00E71589" w:rsidP="001274ED">
      <w:pPr>
        <w:numPr>
          <w:ilvl w:val="1"/>
          <w:numId w:val="2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74E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Her bir uzvun kütlesini </w:t>
      </w:r>
      <w:r w:rsidR="009E7609">
        <w:rPr>
          <w:rFonts w:ascii="Times New Roman" w:hAnsi="Times New Roman" w:cs="Times New Roman"/>
          <w:noProof/>
          <w:sz w:val="24"/>
          <w:szCs w:val="24"/>
          <w:lang w:val="tr-TR"/>
        </w:rPr>
        <w:t>ve kütle atalet momentini belirtiniz</w:t>
      </w:r>
      <w:r w:rsidRPr="001274ED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0C433ECF" w14:textId="24CB52B1" w:rsidR="00B26040" w:rsidRPr="00B26040" w:rsidRDefault="00B26040" w:rsidP="00B67688">
      <w:pPr>
        <w:numPr>
          <w:ilvl w:val="1"/>
          <w:numId w:val="26"/>
        </w:numPr>
        <w:rPr>
          <w:rFonts w:ascii="Cambria Math" w:hAnsi="Cambria Math" w:cs="Times New Roman"/>
          <w:noProof/>
          <w:sz w:val="24"/>
          <w:szCs w:val="24"/>
          <w:lang w:val="tr-TR"/>
          <w:oMath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M =   4.5000    8.5000    6.5000</m:t>
        </m:r>
      </m:oMath>
    </w:p>
    <w:p w14:paraId="1A7BB613" w14:textId="1663D61B" w:rsidR="00B26040" w:rsidRPr="00B26040" w:rsidRDefault="00B26040" w:rsidP="00B67688">
      <w:pPr>
        <w:numPr>
          <w:ilvl w:val="1"/>
          <w:numId w:val="26"/>
        </w:numPr>
        <w:rPr>
          <w:rFonts w:ascii="Cambria Math" w:hAnsi="Cambria Math" w:cs="Times New Roman"/>
          <w:noProof/>
          <w:sz w:val="24"/>
          <w:szCs w:val="24"/>
          <w:lang w:val="tr-TR"/>
          <w:oMath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I =    0.1800    1.3600    0.5850</m:t>
        </m:r>
      </m:oMath>
    </w:p>
    <w:p w14:paraId="464783DE" w14:textId="163287E7" w:rsidR="003A4B69" w:rsidRPr="00B57436" w:rsidRDefault="00E71589" w:rsidP="001274ED">
      <w:pPr>
        <w:numPr>
          <w:ilvl w:val="1"/>
          <w:numId w:val="2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74E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Her bir uzvun ağırlık merkezinin hız etki katsayılarını </w:t>
      </w:r>
      <w:r w:rsidR="009E7609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bulunuz</w:t>
      </w:r>
    </w:p>
    <w:p w14:paraId="031763B6" w14:textId="77777777" w:rsidR="00B57436" w:rsidRPr="0032688A" w:rsidRDefault="00B57436" w:rsidP="00B5743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Ağırlık merkezlerinin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noktasına göre konum denklemlerini yazınız ve birinci türevini alınız.</w:t>
      </w:r>
    </w:p>
    <w:p w14:paraId="3358E0EF" w14:textId="0298C568" w:rsidR="00B57436" w:rsidRPr="0032688A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</m:e>
              </m:d>
            </m:sup>
          </m:sSup>
        </m:oMath>
      </m:oMathPara>
    </w:p>
    <w:p w14:paraId="73BA03EB" w14:textId="4CF86D21" w:rsidR="00B57436" w:rsidRPr="0032688A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limLowPr>
                      <m:e>
                        <m:groupChr>
                          <m:groupCh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-sin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groupCh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lim>
                    </m:limLow>
                  </m:e>
                  <m: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limLowPr>
                      <m:e>
                        <m:groupChr>
                          <m:groupCh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cos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groupCh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v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lim>
                    </m:limLow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42355012" w14:textId="77777777" w:rsidR="00B57436" w:rsidRPr="0032688A" w:rsidRDefault="00B574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124DAC91" w14:textId="70AA3FDA" w:rsidR="00B57436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</m:oMath>
      </m:oMathPara>
    </w:p>
    <w:p w14:paraId="48E1EAFA" w14:textId="77777777" w:rsidR="00B57436" w:rsidRDefault="00B574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1E004A6B" w14:textId="418B52A1" w:rsidR="00B57436" w:rsidRPr="00A605AF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e>
              </m:d>
            </m:sup>
          </m:sSup>
        </m:oMath>
      </m:oMathPara>
    </w:p>
    <w:p w14:paraId="0C33BD4C" w14:textId="49EABCC1" w:rsidR="00B57436" w:rsidRPr="0032688A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e>
              </m:d>
            </m:sup>
          </m:sSup>
        </m:oMath>
      </m:oMathPara>
    </w:p>
    <w:p w14:paraId="37F1B898" w14:textId="1FBAD883" w:rsidR="00B57436" w:rsidRPr="0032688A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limLowPr>
                      <m:e>
                        <m:groupChr>
                          <m:groupCh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-sin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3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)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(θ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14</m:t>
                                            </m:r>
                                          </m:sub>
                                        </m:sSub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)</m:t>
                                    </m:r>
                                  </m:den>
                                </m:f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13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func>
                              </m:e>
                            </m:d>
                          </m:e>
                        </m:groupCh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3</m:t>
                                </m:r>
                              </m:sub>
                            </m:sSub>
                          </m:sub>
                        </m:sSub>
                      </m:lim>
                    </m:limLow>
                  </m:e>
                  <m: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limLowPr>
                      <m:e>
                        <m:groupChr>
                          <m:groupCh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cos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3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sin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)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(θ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14</m:t>
                                            </m:r>
                                          </m:sub>
                                        </m:sSub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)</m:t>
                                    </m:r>
                                  </m:den>
                                </m:f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13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noProof/>
                                                <w:sz w:val="24"/>
                                                <w:szCs w:val="24"/>
                                                <w:lang w:val="tr-TR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func>
                              </m:e>
                            </m:d>
                          </m:e>
                        </m:groupCh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v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3</m:t>
                                </m:r>
                              </m:sub>
                            </m:sSub>
                          </m:sub>
                        </m:sSub>
                      </m:lim>
                    </m:limLow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4F436A99" w14:textId="77777777" w:rsidR="00B57436" w:rsidRPr="0032688A" w:rsidRDefault="00B574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685D3F14" w14:textId="19FA0868" w:rsidR="00B57436" w:rsidRDefault="003F2136" w:rsidP="00B5743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e>
              </m:d>
            </m:sup>
          </m:sSup>
        </m:oMath>
      </m:oMathPara>
    </w:p>
    <w:p w14:paraId="79521D58" w14:textId="65B6F8AA" w:rsidR="00B67688" w:rsidRPr="0032688A" w:rsidRDefault="003F2136" w:rsidP="00B6768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limLowPr>
                      <m:e>
                        <m:groupChr>
                          <m:groupCh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-f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4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</m:e>
                        </m:groupCh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u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4</m:t>
                                </m:r>
                              </m:sub>
                            </m:sSub>
                          </m:sub>
                        </m:sSub>
                      </m:lim>
                    </m:limLow>
                  </m:e>
                  <m: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limLowPr>
                      <m:e>
                        <m:groupChr>
                          <m:groupCh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4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noProof/>
                                        <w:sz w:val="24"/>
                                        <w:szCs w:val="24"/>
                                        <w:lang w:val="tr-TR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noProof/>
                                            <w:sz w:val="24"/>
                                            <w:szCs w:val="24"/>
                                            <w:lang w:val="tr-TR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</m:e>
                        </m:groupCh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v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4"/>
                                    <w:szCs w:val="24"/>
                                    <w:lang w:val="tr-TR"/>
                                  </w:rPr>
                                  <m:t>4</m:t>
                                </m:r>
                              </m:sub>
                            </m:sSub>
                          </m:sub>
                        </m:sSub>
                      </m:lim>
                    </m:limLow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2B946E4E" w14:textId="77777777" w:rsidR="00B57436" w:rsidRPr="001274ED" w:rsidRDefault="00B57436" w:rsidP="00412977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C451629" w14:textId="05DADB7B" w:rsidR="003A4B69" w:rsidRDefault="009E7609" w:rsidP="001274ED">
      <w:pPr>
        <w:numPr>
          <w:ilvl w:val="1"/>
          <w:numId w:val="26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Bulduğunuz değerleri kullanarak Eşdeğer atalet momentini hesaplayınız.</w:t>
      </w:r>
    </w:p>
    <w:p w14:paraId="4D8772F1" w14:textId="0D8D9016" w:rsidR="00412977" w:rsidRPr="00412977" w:rsidRDefault="003F2136" w:rsidP="00412977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</m:oMath>
      </m:oMathPara>
    </w:p>
    <w:p w14:paraId="3822B116" w14:textId="77777777" w:rsidR="00412977" w:rsidRDefault="00412977" w:rsidP="00412977">
      <w:pPr>
        <w:ind w:left="1080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7A3FCB67" w14:textId="5F9AF30A" w:rsidR="009E7609" w:rsidRDefault="00847306" w:rsidP="009E76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(20 puan) </w:t>
      </w:r>
      <w:r w:rsidR="009E760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Bağımsız değişkenin hızı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iCs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9E7609" w:rsidRPr="009E760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olmak koşuluyla, </w:t>
      </w:r>
    </w:p>
    <w:p w14:paraId="6F58BDF4" w14:textId="4A6776D2" w:rsidR="009E7609" w:rsidRDefault="003F2136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*</m:t>
                  </m:r>
                </m:sup>
              </m:sSubSup>
            </m:e>
          </m:nary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yj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</m:e>
          </m:nary>
        </m:oMath>
      </m:oMathPara>
    </w:p>
    <w:p w14:paraId="7E461FF1" w14:textId="3F0BDE3F" w:rsidR="009E7609" w:rsidRDefault="009E7609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Olduğuna göre 2 uzvuna indirgenmiş Eşdeğer momenti bulunuz. </w:t>
      </w:r>
      <w:r w:rsidRPr="009E760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Cisme şekilde gösterildiği yönde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W ve F</w:t>
      </w:r>
      <w:r w:rsidRPr="009E760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dış kuvve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ti etkimektedir. Giriş uzvuna </w:t>
      </w:r>
      <w:r w:rsidRPr="009E7609">
        <w:rPr>
          <w:rFonts w:ascii="Times New Roman" w:eastAsiaTheme="minorEastAsia" w:hAnsi="Times New Roman" w:cs="Times New Roman"/>
          <w:noProof/>
          <w:sz w:val="24"/>
          <w:szCs w:val="24"/>
        </w:rPr>
        <w:t>T</w:t>
      </w:r>
      <w:r w:rsidRPr="009E7609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</w:rPr>
        <w:t>12</w:t>
      </w:r>
      <w:r w:rsidRPr="009E760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momenti etki etmektedir.</w:t>
      </w:r>
    </w:p>
    <w:p w14:paraId="088AB9E4" w14:textId="4EB99287" w:rsidR="00412977" w:rsidRDefault="003F2136" w:rsidP="00412977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=Fcosϕ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+Fsinϕ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-W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4559E76F" w14:textId="0962466A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1A340C4E" w14:textId="531752DC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40D2B0BE" w14:textId="02D9300B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6114C340" w14:textId="26B82B1F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25B0381" w14:textId="615EE324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103CD88A" w14:textId="1C55414F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DB72561" w14:textId="62BCB8A4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7D045D17" w14:textId="634E102B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44CF2A4C" w14:textId="45860A8A" w:rsidR="003F2136" w:rsidRDefault="003F2136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424F1D29" w14:textId="3CD6AE66" w:rsidR="003F2136" w:rsidRDefault="003F2136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12ED59B9" w14:textId="77777777" w:rsidR="003F2136" w:rsidRDefault="003F2136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536E85AD" w14:textId="225DC44E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240BBDB" w14:textId="77777777" w:rsidR="00412977" w:rsidRDefault="00412977" w:rsidP="009E7609">
      <w:pPr>
        <w:pStyle w:val="ListParagrap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29A94589" w14:textId="1FD578F5" w:rsidR="009E7609" w:rsidRPr="00C75944" w:rsidRDefault="00C75944" w:rsidP="009E7609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75944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 xml:space="preserve">Soru 2. 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(</w:t>
      </w:r>
      <w:r w:rsidR="00E14C7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20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4179"/>
      </w:tblGrid>
      <w:tr w:rsidR="00E14C7D" w14:paraId="182AF5F5" w14:textId="77777777" w:rsidTr="001A383B">
        <w:tc>
          <w:tcPr>
            <w:tcW w:w="5171" w:type="dxa"/>
          </w:tcPr>
          <w:p w14:paraId="340AE934" w14:textId="77777777" w:rsidR="00E14C7D" w:rsidRDefault="00E14C7D" w:rsidP="001A383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EB4EBAB" wp14:editId="1DC1CC99">
                  <wp:extent cx="3147049" cy="216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nalSoru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4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14:paraId="21A143F6" w14:textId="77777777" w:rsidR="00E14C7D" w:rsidRDefault="00E14C7D" w:rsidP="001A38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Dönen kütlelerin dengede olabilmesi için ağırlık merkezinin dönme merkezinde olması gerekmektedir.</w:t>
            </w:r>
          </w:p>
          <w:p w14:paraId="42B90690" w14:textId="77777777" w:rsidR="00E14C7D" w:rsidRPr="00C8181D" w:rsidRDefault="003F2136" w:rsidP="001A383B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tr-TR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l=1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l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i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val="tr-TR"/>
                              </w:rPr>
                              <m:t>l</m:t>
                            </m:r>
                          </m:sub>
                        </m:sSub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=0</m:t>
                </m:r>
              </m:oMath>
            </m:oMathPara>
          </w:p>
          <w:p w14:paraId="4F3DA61E" w14:textId="54918D49" w:rsidR="00E14C7D" w:rsidRDefault="00E14C7D" w:rsidP="00E14C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 xml:space="preserve">Bu bilgiye dayanarak,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 xml:space="preserve"> kütlesi yerine sırasıyla 1, 2 ve 5 kg’lık kütleler takılarak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 xml:space="preserve"> açısının değeri hesaplanıyor. Bu hesaplamalar sonucunda en küçük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oMath>
          </w:p>
          <w:p w14:paraId="0B1AA4A5" w14:textId="5EE4F953" w:rsidR="00E14C7D" w:rsidRDefault="00E14C7D" w:rsidP="00E14C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açısı hangi kütle ile sağlandığını bulunuz.</w:t>
            </w:r>
          </w:p>
        </w:tc>
      </w:tr>
      <w:tr w:rsidR="00E14C7D" w14:paraId="4D645F9D" w14:textId="77777777" w:rsidTr="001A383B">
        <w:tc>
          <w:tcPr>
            <w:tcW w:w="9350" w:type="dxa"/>
            <w:gridSpan w:val="2"/>
          </w:tcPr>
          <w:p w14:paraId="432A6B54" w14:textId="12843D86" w:rsidR="00E14C7D" w:rsidRDefault="00E14C7D" w:rsidP="00E14C7D">
            <w:pPr>
              <w:pStyle w:val="Caption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0173D4">
              <w:rPr>
                <w:rFonts w:ascii="Times New Roman" w:hAnsi="Times New Roman" w:cs="Times New Roman"/>
                <w:sz w:val="24"/>
                <w:szCs w:val="24"/>
              </w:rPr>
              <w:t xml:space="preserve">Şekil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C4392F" w14:textId="77777777" w:rsidR="00AC1C3F" w:rsidRDefault="00AC1C3F" w:rsidP="00E14C7D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 kg</m:t>
        </m:r>
      </m:oMath>
      <w:r w:rsidRPr="00AC1C3F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için -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β=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43.5095</m:t>
        </m:r>
      </m:oMath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2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kg</m:t>
        </m:r>
      </m:oMath>
      <w:r w:rsidRPr="00AC1C3F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için -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β=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5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3.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0367</m:t>
        </m:r>
      </m:oMath>
      <w:r w:rsidRPr="00AC1C3F">
        <w:rPr>
          <w:rFonts w:ascii="Times New Roman" w:hAnsi="Times New Roman" w:cs="Times New Roman"/>
          <w:noProof/>
          <w:sz w:val="24"/>
          <w:szCs w:val="24"/>
          <w:lang w:val="tr-TR"/>
        </w:rPr>
        <w:t>;</w:t>
      </w:r>
      <w:r w:rsidRPr="00AC1C3F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5C80EE81" w14:textId="0122DEA6" w:rsidR="00AC1C3F" w:rsidRPr="00AC1C3F" w:rsidRDefault="00AC1C3F" w:rsidP="00E14C7D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5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kg</m:t>
        </m:r>
      </m:oMath>
      <w:r w:rsidRPr="00AC1C3F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için -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β=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62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.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7174</m:t>
        </m:r>
      </m:oMath>
      <w:r w:rsidRPr="00AC1C3F">
        <w:rPr>
          <w:rFonts w:ascii="Times New Roman" w:hAnsi="Times New Roman" w:cs="Times New Roman"/>
          <w:noProof/>
          <w:sz w:val="24"/>
          <w:szCs w:val="24"/>
          <w:lang w:val="tr-TR"/>
        </w:rPr>
        <w:t>;</w:t>
      </w:r>
    </w:p>
    <w:p w14:paraId="14A0A107" w14:textId="2C8DF1C5" w:rsidR="00E14C7D" w:rsidRPr="00C75944" w:rsidRDefault="00E14C7D" w:rsidP="00E14C7D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7594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C7594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. 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10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14:paraId="4915A8B6" w14:textId="17D7B01B" w:rsidR="00C75944" w:rsidRDefault="00E14C7D" w:rsidP="009E7609">
      <w:pPr>
        <w:rPr>
          <w:rFonts w:ascii="Times New Roman" w:eastAsiaTheme="minorEastAsia" w:hAnsi="Times New Roman" w:cs="Times New Roman"/>
          <w:i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Bir mekanizma için </w:t>
      </w:r>
      <w:r w:rsidR="00E71589" w:rsidRPr="00E14C7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Statik Dengeleme Koşulu: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  <w:lang w:val="tr-TR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iCs/>
                        <w:noProof/>
                        <w:sz w:val="24"/>
                        <w:szCs w:val="24"/>
                        <w:lang w:val="tr-TR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=sabit</m:t>
        </m:r>
      </m:oMath>
      <w:r>
        <w:rPr>
          <w:rFonts w:ascii="Times New Roman" w:eastAsiaTheme="minorEastAsia" w:hAnsi="Times New Roman" w:cs="Times New Roman"/>
          <w:iCs/>
          <w:noProof/>
          <w:sz w:val="24"/>
          <w:szCs w:val="24"/>
          <w:lang w:val="tr-TR"/>
        </w:rPr>
        <w:t xml:space="preserve"> olduğuna göre </w:t>
      </w:r>
      <w:r w:rsidR="00C94544">
        <w:rPr>
          <w:rFonts w:ascii="Times New Roman" w:eastAsiaTheme="minorEastAsia" w:hAnsi="Times New Roman" w:cs="Times New Roman"/>
          <w:iCs/>
          <w:noProof/>
          <w:sz w:val="24"/>
          <w:szCs w:val="24"/>
          <w:lang w:val="tr-TR"/>
        </w:rPr>
        <w:t>Şekil 1’de görülen mekanizma için statik dengeleme koşulunu yazınız.</w:t>
      </w:r>
    </w:p>
    <w:p w14:paraId="488BB2A8" w14:textId="6F3D9EAE" w:rsidR="00B47965" w:rsidRPr="00361D69" w:rsidRDefault="003F2136" w:rsidP="009E7609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=sabit</m:t>
          </m:r>
        </m:oMath>
      </m:oMathPara>
    </w:p>
    <w:p w14:paraId="4C3A8BC4" w14:textId="45DE9316" w:rsidR="00361D69" w:rsidRDefault="00361D69" w:rsidP="009E7609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Eşitliğin her iki tarafının türevi alınırsa;</w:t>
      </w:r>
    </w:p>
    <w:p w14:paraId="06BD8DBC" w14:textId="228C5C16" w:rsidR="00361D69" w:rsidRDefault="00361D69" w:rsidP="009E7609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</m:e>
              </m:d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e>
              </m:d>
            </m:sup>
          </m:sSup>
          <m:f>
            <m:fPr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7DB58E4E" w14:textId="7C440D0F" w:rsidR="00361D69" w:rsidRDefault="00361D69" w:rsidP="009E7609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14</m:t>
                              </m:r>
                            </m:sub>
                          </m:sSub>
                        </m:e>
                      </m:d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(θ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)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3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4</m:t>
                          </m:r>
                        </m:sub>
                      </m:sSub>
                    </m:e>
                  </m:d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(θ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)</m:t>
                  </m:r>
                </m:den>
              </m:f>
              <m:ctrlPr>
                <w:rPr>
                  <w:rFonts w:ascii="Cambria Math" w:hAnsi="Cambria Math" w:cs="Times New Roman"/>
                  <w:i/>
                  <w:iCs/>
                  <w:noProof/>
                  <w:sz w:val="24"/>
                  <w:szCs w:val="24"/>
                  <w:lang w:val="tr-TR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9B60038" w14:textId="7282C1F1" w:rsidR="00D24EB9" w:rsidRPr="009E7609" w:rsidRDefault="00D24EB9" w:rsidP="009E7609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sıfır olamayacağı için statik denge için parantez içinin sıfır olması gereklidir.</w:t>
      </w:r>
      <w:r w:rsidR="0061398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Bu koşulu sağlamak üzere tasarım yapılır veya kütle eklenir.</w:t>
      </w:r>
      <w:bookmarkStart w:id="0" w:name="_GoBack"/>
      <w:bookmarkEnd w:id="0"/>
    </w:p>
    <w:sectPr w:rsidR="00D24EB9" w:rsidRPr="009E7609" w:rsidSect="00FC39C4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B604" w14:textId="77777777" w:rsidR="003F2136" w:rsidRDefault="003F2136" w:rsidP="00FC39C4">
      <w:pPr>
        <w:spacing w:after="0" w:line="240" w:lineRule="auto"/>
      </w:pPr>
      <w:r>
        <w:separator/>
      </w:r>
    </w:p>
  </w:endnote>
  <w:endnote w:type="continuationSeparator" w:id="0">
    <w:p w14:paraId="0D72B605" w14:textId="77777777" w:rsidR="003F2136" w:rsidRDefault="003F2136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B606" w14:textId="73D46374" w:rsidR="003F2136" w:rsidRPr="0025086E" w:rsidRDefault="003F2136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Bütünleme</w:t>
    </w:r>
    <w:r w:rsidRPr="0025086E">
      <w:rPr>
        <w:color w:val="7F7F7F" w:themeColor="background1" w:themeShade="7F"/>
        <w:spacing w:val="60"/>
        <w:lang w:val="tr-TR"/>
      </w:rPr>
      <w:t xml:space="preserve"> Sınavı </w:t>
    </w:r>
    <w:r>
      <w:rPr>
        <w:color w:val="7F7F7F" w:themeColor="background1" w:themeShade="7F"/>
        <w:spacing w:val="60"/>
        <w:lang w:val="tr-TR"/>
      </w:rPr>
      <w:t>12</w:t>
    </w:r>
    <w:r w:rsidRPr="0025086E">
      <w:rPr>
        <w:color w:val="7F7F7F" w:themeColor="background1" w:themeShade="7F"/>
        <w:spacing w:val="60"/>
        <w:lang w:val="tr-TR"/>
      </w:rPr>
      <w:t>/</w:t>
    </w:r>
    <w:r>
      <w:rPr>
        <w:color w:val="7F7F7F" w:themeColor="background1" w:themeShade="7F"/>
        <w:spacing w:val="60"/>
        <w:lang w:val="tr-TR"/>
      </w:rPr>
      <w:t>06</w:t>
    </w:r>
    <w:r w:rsidRPr="0025086E">
      <w:rPr>
        <w:color w:val="7F7F7F" w:themeColor="background1" w:themeShade="7F"/>
        <w:spacing w:val="60"/>
        <w:lang w:val="tr-TR"/>
      </w:rPr>
      <w:t>/201</w:t>
    </w:r>
    <w:r>
      <w:rPr>
        <w:color w:val="7F7F7F" w:themeColor="background1" w:themeShade="7F"/>
        <w:spacing w:val="60"/>
        <w:lang w:val="tr-TR"/>
      </w:rPr>
      <w:t>9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61398E" w:rsidRPr="0061398E">
      <w:rPr>
        <w:b/>
        <w:bCs/>
        <w:noProof/>
        <w:lang w:val="tr-TR"/>
      </w:rPr>
      <w:t>4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B602" w14:textId="77777777" w:rsidR="003F2136" w:rsidRDefault="003F2136" w:rsidP="00FC39C4">
      <w:pPr>
        <w:spacing w:after="0" w:line="240" w:lineRule="auto"/>
      </w:pPr>
      <w:r>
        <w:separator/>
      </w:r>
    </w:p>
  </w:footnote>
  <w:footnote w:type="continuationSeparator" w:id="0">
    <w:p w14:paraId="0D72B603" w14:textId="77777777" w:rsidR="003F2136" w:rsidRDefault="003F2136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B607" w14:textId="77777777" w:rsidR="003F2136" w:rsidRDefault="003F2136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0D72B60D" wp14:editId="0D72B60E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0D72B608" w14:textId="77777777" w:rsidR="003F2136" w:rsidRDefault="003F2136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0D72B609" w14:textId="77777777" w:rsidR="003F2136" w:rsidRPr="00CF20F8" w:rsidRDefault="003F2136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D72B60A" w14:textId="1721EF27" w:rsidR="003F2136" w:rsidRDefault="003F2136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>BÜTÜNLEME SINAVI- 12/06/2019</w:t>
    </w:r>
  </w:p>
  <w:p w14:paraId="0D72B60B" w14:textId="77777777" w:rsidR="003F2136" w:rsidRDefault="003F2136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0D72B60C" w14:textId="77777777" w:rsidR="003F2136" w:rsidRDefault="003F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B9A"/>
    <w:multiLevelType w:val="hybridMultilevel"/>
    <w:tmpl w:val="BDA01E2C"/>
    <w:lvl w:ilvl="0" w:tplc="BFBE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2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A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E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C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AA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07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C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04F8"/>
    <w:multiLevelType w:val="hybridMultilevel"/>
    <w:tmpl w:val="B1662CA6"/>
    <w:lvl w:ilvl="0" w:tplc="53C40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2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0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22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A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4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341"/>
    <w:multiLevelType w:val="hybridMultilevel"/>
    <w:tmpl w:val="139E18A8"/>
    <w:lvl w:ilvl="0" w:tplc="0E24D7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DC0"/>
    <w:multiLevelType w:val="hybridMultilevel"/>
    <w:tmpl w:val="0B749E8A"/>
    <w:lvl w:ilvl="0" w:tplc="759422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73BF"/>
    <w:multiLevelType w:val="hybridMultilevel"/>
    <w:tmpl w:val="7DF0C87E"/>
    <w:lvl w:ilvl="0" w:tplc="113EBC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71483A"/>
    <w:multiLevelType w:val="hybridMultilevel"/>
    <w:tmpl w:val="2948010C"/>
    <w:lvl w:ilvl="0" w:tplc="A876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C0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E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0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A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6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43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D5E8D"/>
    <w:multiLevelType w:val="hybridMultilevel"/>
    <w:tmpl w:val="78E44A1C"/>
    <w:lvl w:ilvl="0" w:tplc="2880F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F74E5"/>
    <w:multiLevelType w:val="hybridMultilevel"/>
    <w:tmpl w:val="78E44A1C"/>
    <w:lvl w:ilvl="0" w:tplc="2880F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B0F"/>
    <w:multiLevelType w:val="hybridMultilevel"/>
    <w:tmpl w:val="15A2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C97DA8"/>
    <w:multiLevelType w:val="hybridMultilevel"/>
    <w:tmpl w:val="B2829412"/>
    <w:lvl w:ilvl="0" w:tplc="101ED0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7BF3"/>
    <w:multiLevelType w:val="hybridMultilevel"/>
    <w:tmpl w:val="FBCEB972"/>
    <w:lvl w:ilvl="0" w:tplc="FB18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AE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6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8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E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2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23"/>
  </w:num>
  <w:num w:numId="9">
    <w:abstractNumId w:val="22"/>
  </w:num>
  <w:num w:numId="10">
    <w:abstractNumId w:val="28"/>
  </w:num>
  <w:num w:numId="11">
    <w:abstractNumId w:val="4"/>
  </w:num>
  <w:num w:numId="12">
    <w:abstractNumId w:val="5"/>
  </w:num>
  <w:num w:numId="13">
    <w:abstractNumId w:val="27"/>
  </w:num>
  <w:num w:numId="14">
    <w:abstractNumId w:val="29"/>
  </w:num>
  <w:num w:numId="15">
    <w:abstractNumId w:val="24"/>
  </w:num>
  <w:num w:numId="16">
    <w:abstractNumId w:val="11"/>
  </w:num>
  <w:num w:numId="17">
    <w:abstractNumId w:val="13"/>
  </w:num>
  <w:num w:numId="18">
    <w:abstractNumId w:val="2"/>
  </w:num>
  <w:num w:numId="19">
    <w:abstractNumId w:val="21"/>
  </w:num>
  <w:num w:numId="20">
    <w:abstractNumId w:val="6"/>
  </w:num>
  <w:num w:numId="21">
    <w:abstractNumId w:val="10"/>
  </w:num>
  <w:num w:numId="22">
    <w:abstractNumId w:val="25"/>
  </w:num>
  <w:num w:numId="23">
    <w:abstractNumId w:val="18"/>
  </w:num>
  <w:num w:numId="24">
    <w:abstractNumId w:val="3"/>
  </w:num>
  <w:num w:numId="25">
    <w:abstractNumId w:val="0"/>
  </w:num>
  <w:num w:numId="26">
    <w:abstractNumId w:val="26"/>
  </w:num>
  <w:num w:numId="27">
    <w:abstractNumId w:val="16"/>
  </w:num>
  <w:num w:numId="28">
    <w:abstractNumId w:val="15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131A1"/>
    <w:rsid w:val="000365C6"/>
    <w:rsid w:val="00056CB6"/>
    <w:rsid w:val="00063E93"/>
    <w:rsid w:val="00066D01"/>
    <w:rsid w:val="000A3F1D"/>
    <w:rsid w:val="000B58B9"/>
    <w:rsid w:val="000E0527"/>
    <w:rsid w:val="00102E78"/>
    <w:rsid w:val="001108E9"/>
    <w:rsid w:val="00110FA1"/>
    <w:rsid w:val="00113A0F"/>
    <w:rsid w:val="00124BB7"/>
    <w:rsid w:val="00124D01"/>
    <w:rsid w:val="00126CFA"/>
    <w:rsid w:val="001274ED"/>
    <w:rsid w:val="00153803"/>
    <w:rsid w:val="00157D79"/>
    <w:rsid w:val="00186A6C"/>
    <w:rsid w:val="0019422E"/>
    <w:rsid w:val="001A042C"/>
    <w:rsid w:val="001A383B"/>
    <w:rsid w:val="001F2DFA"/>
    <w:rsid w:val="00207FFB"/>
    <w:rsid w:val="002141C3"/>
    <w:rsid w:val="002228CA"/>
    <w:rsid w:val="00224760"/>
    <w:rsid w:val="0025086E"/>
    <w:rsid w:val="00254E97"/>
    <w:rsid w:val="00262D09"/>
    <w:rsid w:val="002A625E"/>
    <w:rsid w:val="002C20A6"/>
    <w:rsid w:val="002D1969"/>
    <w:rsid w:val="002F7BE0"/>
    <w:rsid w:val="00302E93"/>
    <w:rsid w:val="00320B51"/>
    <w:rsid w:val="00325125"/>
    <w:rsid w:val="00334C13"/>
    <w:rsid w:val="00336295"/>
    <w:rsid w:val="00345DB2"/>
    <w:rsid w:val="00345FAB"/>
    <w:rsid w:val="00355F93"/>
    <w:rsid w:val="00361D69"/>
    <w:rsid w:val="00370C8B"/>
    <w:rsid w:val="0039206B"/>
    <w:rsid w:val="003960AD"/>
    <w:rsid w:val="003A4B69"/>
    <w:rsid w:val="003C1F35"/>
    <w:rsid w:val="003D78FC"/>
    <w:rsid w:val="003F2136"/>
    <w:rsid w:val="00412977"/>
    <w:rsid w:val="0041376C"/>
    <w:rsid w:val="00431C0E"/>
    <w:rsid w:val="00435DEA"/>
    <w:rsid w:val="00441AC1"/>
    <w:rsid w:val="0045751B"/>
    <w:rsid w:val="00463D9E"/>
    <w:rsid w:val="00473050"/>
    <w:rsid w:val="00474773"/>
    <w:rsid w:val="004E4BFE"/>
    <w:rsid w:val="00502440"/>
    <w:rsid w:val="00526A1D"/>
    <w:rsid w:val="005357B0"/>
    <w:rsid w:val="00554B66"/>
    <w:rsid w:val="00554CF6"/>
    <w:rsid w:val="00561339"/>
    <w:rsid w:val="00577C2B"/>
    <w:rsid w:val="005933E8"/>
    <w:rsid w:val="00595DC5"/>
    <w:rsid w:val="005A554C"/>
    <w:rsid w:val="005D5EED"/>
    <w:rsid w:val="005D7E61"/>
    <w:rsid w:val="005E4C34"/>
    <w:rsid w:val="00602E91"/>
    <w:rsid w:val="0060474A"/>
    <w:rsid w:val="0061398E"/>
    <w:rsid w:val="00621903"/>
    <w:rsid w:val="00622AC8"/>
    <w:rsid w:val="00622BEE"/>
    <w:rsid w:val="006324EE"/>
    <w:rsid w:val="00674EA5"/>
    <w:rsid w:val="00675BEB"/>
    <w:rsid w:val="006853A8"/>
    <w:rsid w:val="006C12CC"/>
    <w:rsid w:val="006D2AD9"/>
    <w:rsid w:val="006F2CE4"/>
    <w:rsid w:val="007124E9"/>
    <w:rsid w:val="007304B1"/>
    <w:rsid w:val="00760E5B"/>
    <w:rsid w:val="00787986"/>
    <w:rsid w:val="00815607"/>
    <w:rsid w:val="00847306"/>
    <w:rsid w:val="008B5D90"/>
    <w:rsid w:val="008C204F"/>
    <w:rsid w:val="008F44DB"/>
    <w:rsid w:val="0092542E"/>
    <w:rsid w:val="0092641A"/>
    <w:rsid w:val="009528EE"/>
    <w:rsid w:val="0096603A"/>
    <w:rsid w:val="009A0B4C"/>
    <w:rsid w:val="009A1833"/>
    <w:rsid w:val="009E7609"/>
    <w:rsid w:val="00A4263F"/>
    <w:rsid w:val="00A440C8"/>
    <w:rsid w:val="00A52CDE"/>
    <w:rsid w:val="00A53FAA"/>
    <w:rsid w:val="00A572C1"/>
    <w:rsid w:val="00A95CDB"/>
    <w:rsid w:val="00AC1C3F"/>
    <w:rsid w:val="00AF4287"/>
    <w:rsid w:val="00B26040"/>
    <w:rsid w:val="00B47965"/>
    <w:rsid w:val="00B561D3"/>
    <w:rsid w:val="00B57436"/>
    <w:rsid w:val="00B62835"/>
    <w:rsid w:val="00B67688"/>
    <w:rsid w:val="00B83BC0"/>
    <w:rsid w:val="00B85F6A"/>
    <w:rsid w:val="00B93F63"/>
    <w:rsid w:val="00BD2970"/>
    <w:rsid w:val="00BD352D"/>
    <w:rsid w:val="00BF7784"/>
    <w:rsid w:val="00C362AE"/>
    <w:rsid w:val="00C4226C"/>
    <w:rsid w:val="00C46FC6"/>
    <w:rsid w:val="00C612DF"/>
    <w:rsid w:val="00C75944"/>
    <w:rsid w:val="00C80A65"/>
    <w:rsid w:val="00C823E0"/>
    <w:rsid w:val="00C83F91"/>
    <w:rsid w:val="00C8673E"/>
    <w:rsid w:val="00C94544"/>
    <w:rsid w:val="00CB44AE"/>
    <w:rsid w:val="00CF20F8"/>
    <w:rsid w:val="00CF448F"/>
    <w:rsid w:val="00D0403F"/>
    <w:rsid w:val="00D12EB2"/>
    <w:rsid w:val="00D24EB9"/>
    <w:rsid w:val="00D36737"/>
    <w:rsid w:val="00D36F5A"/>
    <w:rsid w:val="00D44E55"/>
    <w:rsid w:val="00D50FC2"/>
    <w:rsid w:val="00D630BF"/>
    <w:rsid w:val="00D766A9"/>
    <w:rsid w:val="00DA5096"/>
    <w:rsid w:val="00DB3648"/>
    <w:rsid w:val="00DB671A"/>
    <w:rsid w:val="00E10C56"/>
    <w:rsid w:val="00E14C7D"/>
    <w:rsid w:val="00E219A2"/>
    <w:rsid w:val="00E25683"/>
    <w:rsid w:val="00E36B4E"/>
    <w:rsid w:val="00E57780"/>
    <w:rsid w:val="00E71589"/>
    <w:rsid w:val="00EA018A"/>
    <w:rsid w:val="00EB55A7"/>
    <w:rsid w:val="00EC2C68"/>
    <w:rsid w:val="00ED2FCE"/>
    <w:rsid w:val="00EF73E5"/>
    <w:rsid w:val="00EF7D23"/>
    <w:rsid w:val="00F000E5"/>
    <w:rsid w:val="00F454BC"/>
    <w:rsid w:val="00F7747D"/>
    <w:rsid w:val="00F826F2"/>
    <w:rsid w:val="00FA4023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583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table" w:styleId="TableGridLight">
    <w:name w:val="Grid Table Light"/>
    <w:basedOn w:val="TableNormal"/>
    <w:uiPriority w:val="40"/>
    <w:rsid w:val="001274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9C71-E002-4228-AB3B-07E837C8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8</cp:revision>
  <dcterms:created xsi:type="dcterms:W3CDTF">2019-06-09T17:18:00Z</dcterms:created>
  <dcterms:modified xsi:type="dcterms:W3CDTF">2019-06-12T19:27:00Z</dcterms:modified>
</cp:coreProperties>
</file>